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F9E3" w14:textId="77777777" w:rsidR="00EA2B3A" w:rsidRPr="00EA2B3A" w:rsidRDefault="00EA2B3A" w:rsidP="00EA2B3A">
      <w:pPr>
        <w:shd w:val="clear" w:color="auto" w:fill="FFFFFF"/>
        <w:spacing w:after="225" w:line="240" w:lineRule="auto"/>
        <w:textAlignment w:val="baseline"/>
        <w:rPr>
          <w:rFonts w:ascii="Roboto" w:eastAsia="Times New Roman" w:hAnsi="Roboto" w:cs="Times New Roman"/>
          <w:color w:val="000000"/>
          <w:sz w:val="23"/>
          <w:szCs w:val="23"/>
        </w:rPr>
      </w:pPr>
      <w:r w:rsidRPr="00EA2B3A">
        <w:rPr>
          <w:rFonts w:ascii="Roboto" w:eastAsia="Times New Roman" w:hAnsi="Roboto" w:cs="Times New Roman"/>
          <w:noProof/>
          <w:color w:val="000000"/>
          <w:sz w:val="23"/>
          <w:szCs w:val="23"/>
        </w:rPr>
        <w:drawing>
          <wp:inline distT="0" distB="0" distL="0" distR="0" wp14:anchorId="078F04C5" wp14:editId="14B6B97C">
            <wp:extent cx="1238885" cy="1570355"/>
            <wp:effectExtent l="0" t="0" r="0" b="0"/>
            <wp:docPr id="1" name="Picture 1" descr="reid-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d-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885" cy="1570355"/>
                    </a:xfrm>
                    <a:prstGeom prst="rect">
                      <a:avLst/>
                    </a:prstGeom>
                    <a:noFill/>
                    <a:ln>
                      <a:noFill/>
                    </a:ln>
                  </pic:spPr>
                </pic:pic>
              </a:graphicData>
            </a:graphic>
          </wp:inline>
        </w:drawing>
      </w:r>
    </w:p>
    <w:p w14:paraId="7AD05DB7" w14:textId="77777777" w:rsidR="00EA2B3A" w:rsidRPr="00EA2B3A" w:rsidRDefault="00EA2B3A" w:rsidP="00EA2B3A">
      <w:pPr>
        <w:shd w:val="clear" w:color="auto" w:fill="FFFFFF"/>
        <w:spacing w:after="225" w:line="240" w:lineRule="auto"/>
        <w:textAlignment w:val="baseline"/>
        <w:rPr>
          <w:rFonts w:ascii="Roboto" w:eastAsia="Times New Roman" w:hAnsi="Roboto" w:cs="Times New Roman"/>
          <w:color w:val="000000"/>
          <w:sz w:val="23"/>
          <w:szCs w:val="23"/>
        </w:rPr>
      </w:pPr>
      <w:r w:rsidRPr="00EA2B3A">
        <w:rPr>
          <w:rFonts w:ascii="Roboto" w:eastAsia="Times New Roman" w:hAnsi="Roboto" w:cs="Times New Roman"/>
          <w:color w:val="000000"/>
          <w:sz w:val="23"/>
          <w:szCs w:val="23"/>
        </w:rPr>
        <w:t>Al Reid, of Basking Ridge, NJ passed peacefully on March 8, 2022, surrounded by his wife and children.  He was 81.</w:t>
      </w:r>
    </w:p>
    <w:p w14:paraId="26A83709" w14:textId="77777777" w:rsidR="00EA2B3A" w:rsidRPr="00EA2B3A" w:rsidRDefault="00EA2B3A" w:rsidP="00EA2B3A">
      <w:pPr>
        <w:shd w:val="clear" w:color="auto" w:fill="FFFFFF"/>
        <w:spacing w:after="225" w:line="240" w:lineRule="auto"/>
        <w:textAlignment w:val="baseline"/>
        <w:rPr>
          <w:rFonts w:ascii="Roboto" w:eastAsia="Times New Roman" w:hAnsi="Roboto" w:cs="Times New Roman"/>
          <w:color w:val="000000"/>
          <w:sz w:val="23"/>
          <w:szCs w:val="23"/>
        </w:rPr>
      </w:pPr>
      <w:r w:rsidRPr="00EA2B3A">
        <w:rPr>
          <w:rFonts w:ascii="Roboto" w:eastAsia="Times New Roman" w:hAnsi="Roboto" w:cs="Times New Roman"/>
          <w:color w:val="000000"/>
          <w:sz w:val="23"/>
          <w:szCs w:val="23"/>
        </w:rPr>
        <w:t xml:space="preserve">Born in Plainfield, Al resided in Dunellen, Mountainside, and Basking Ridge.  He attended Rutgers University and after graduating was a member of the Army National Guard from 1962-1968.  He became the Director of Budget and Resource Studies at Rutgers University, retiring in 2002.  He stayed active by being a member of the board of his </w:t>
      </w:r>
      <w:proofErr w:type="gramStart"/>
      <w:r w:rsidRPr="00EA2B3A">
        <w:rPr>
          <w:rFonts w:ascii="Roboto" w:eastAsia="Times New Roman" w:hAnsi="Roboto" w:cs="Times New Roman"/>
          <w:color w:val="000000"/>
          <w:sz w:val="23"/>
          <w:szCs w:val="23"/>
        </w:rPr>
        <w:t>homeowners</w:t>
      </w:r>
      <w:proofErr w:type="gramEnd"/>
      <w:r w:rsidRPr="00EA2B3A">
        <w:rPr>
          <w:rFonts w:ascii="Roboto" w:eastAsia="Times New Roman" w:hAnsi="Roboto" w:cs="Times New Roman"/>
          <w:color w:val="000000"/>
          <w:sz w:val="23"/>
          <w:szCs w:val="23"/>
        </w:rPr>
        <w:t xml:space="preserve"> associations, both in Basking Ridge, and in Naples, Florida.</w:t>
      </w:r>
    </w:p>
    <w:p w14:paraId="1E5409FF" w14:textId="77777777" w:rsidR="00EA2B3A" w:rsidRPr="00EA2B3A" w:rsidRDefault="00EA2B3A" w:rsidP="00EA2B3A">
      <w:pPr>
        <w:shd w:val="clear" w:color="auto" w:fill="FFFFFF"/>
        <w:spacing w:after="225" w:line="240" w:lineRule="auto"/>
        <w:textAlignment w:val="baseline"/>
        <w:rPr>
          <w:rFonts w:ascii="Roboto" w:eastAsia="Times New Roman" w:hAnsi="Roboto" w:cs="Times New Roman"/>
          <w:color w:val="000000"/>
          <w:sz w:val="23"/>
          <w:szCs w:val="23"/>
        </w:rPr>
      </w:pPr>
      <w:r w:rsidRPr="00EA2B3A">
        <w:rPr>
          <w:rFonts w:ascii="Roboto" w:eastAsia="Times New Roman" w:hAnsi="Roboto" w:cs="Times New Roman"/>
          <w:color w:val="000000"/>
          <w:sz w:val="23"/>
          <w:szCs w:val="23"/>
        </w:rPr>
        <w:t>Al was an honest, kind, and hardworking man who loved spending time with his family.  Al was the beloved husband of Pat Reid (</w:t>
      </w:r>
      <w:proofErr w:type="spellStart"/>
      <w:r w:rsidRPr="00EA2B3A">
        <w:rPr>
          <w:rFonts w:ascii="Roboto" w:eastAsia="Times New Roman" w:hAnsi="Roboto" w:cs="Times New Roman"/>
          <w:color w:val="000000"/>
          <w:sz w:val="23"/>
          <w:szCs w:val="23"/>
        </w:rPr>
        <w:t>Belfatto</w:t>
      </w:r>
      <w:proofErr w:type="spellEnd"/>
      <w:r w:rsidRPr="00EA2B3A">
        <w:rPr>
          <w:rFonts w:ascii="Roboto" w:eastAsia="Times New Roman" w:hAnsi="Roboto" w:cs="Times New Roman"/>
          <w:color w:val="000000"/>
          <w:sz w:val="23"/>
          <w:szCs w:val="23"/>
        </w:rPr>
        <w:t>).  He was the loving father of Chris and Michele.  And he is survived by his cherished grandsons Michael, Matthew, and Tommy.  He will be fondly remembered for his helpful nature, his goodness, and his gentleness.</w:t>
      </w:r>
    </w:p>
    <w:p w14:paraId="1910382E" w14:textId="77777777" w:rsidR="00EA2B3A" w:rsidRPr="00EA2B3A" w:rsidRDefault="00A07A8B" w:rsidP="00EA2B3A">
      <w:pPr>
        <w:shd w:val="clear" w:color="auto" w:fill="FFFFFF"/>
        <w:spacing w:before="120" w:after="120" w:line="240" w:lineRule="auto"/>
        <w:textAlignment w:val="baseline"/>
        <w:rPr>
          <w:rFonts w:ascii="Roboto" w:eastAsia="Times New Roman" w:hAnsi="Roboto" w:cs="Times New Roman"/>
          <w:color w:val="000000"/>
          <w:sz w:val="23"/>
          <w:szCs w:val="23"/>
        </w:rPr>
      </w:pPr>
      <w:r>
        <w:rPr>
          <w:rFonts w:ascii="Roboto" w:eastAsia="Times New Roman" w:hAnsi="Roboto" w:cs="Times New Roman"/>
          <w:color w:val="000000"/>
          <w:sz w:val="23"/>
          <w:szCs w:val="23"/>
        </w:rPr>
        <w:pict w14:anchorId="4E7545A6">
          <v:rect id="_x0000_i1025" style="width:244.8pt;height:.75pt" o:hrpct="0" o:hralign="center" o:hrstd="t" o:hr="t" fillcolor="#a0a0a0" stroked="f"/>
        </w:pict>
      </w:r>
    </w:p>
    <w:p w14:paraId="1E480D90" w14:textId="77777777" w:rsidR="00EA2B3A" w:rsidRPr="00EA2B3A" w:rsidRDefault="00EA2B3A" w:rsidP="00EA2B3A">
      <w:pPr>
        <w:spacing w:after="0" w:line="240" w:lineRule="auto"/>
        <w:rPr>
          <w:rFonts w:ascii="Times New Roman" w:eastAsia="Times New Roman" w:hAnsi="Times New Roman" w:cs="Times New Roman"/>
          <w:sz w:val="24"/>
          <w:szCs w:val="24"/>
        </w:rPr>
      </w:pPr>
      <w:r w:rsidRPr="00EA2B3A">
        <w:rPr>
          <w:rFonts w:ascii="Roboto" w:eastAsia="Times New Roman" w:hAnsi="Roboto" w:cs="Times New Roman"/>
          <w:b/>
          <w:bCs/>
          <w:color w:val="000000"/>
          <w:sz w:val="23"/>
          <w:szCs w:val="23"/>
          <w:bdr w:val="none" w:sz="0" w:space="0" w:color="auto" w:frame="1"/>
          <w:shd w:val="clear" w:color="auto" w:fill="FFFFFF"/>
        </w:rPr>
        <w:t>Funeral Home:</w:t>
      </w:r>
      <w:r w:rsidRPr="00EA2B3A">
        <w:rPr>
          <w:rFonts w:ascii="Roboto" w:eastAsia="Times New Roman" w:hAnsi="Roboto" w:cs="Times New Roman"/>
          <w:color w:val="000000"/>
          <w:sz w:val="23"/>
          <w:szCs w:val="23"/>
        </w:rPr>
        <w:br/>
      </w:r>
      <w:r w:rsidRPr="00EA2B3A">
        <w:rPr>
          <w:rFonts w:ascii="Roboto" w:eastAsia="Times New Roman" w:hAnsi="Roboto" w:cs="Times New Roman"/>
          <w:color w:val="000000"/>
          <w:sz w:val="23"/>
          <w:szCs w:val="23"/>
          <w:shd w:val="clear" w:color="auto" w:fill="FFFFFF"/>
        </w:rPr>
        <w:t>Wm. A. Bradley &amp; Son Funeral Home</w:t>
      </w:r>
    </w:p>
    <w:p w14:paraId="4D3D006A" w14:textId="77777777" w:rsidR="00EA2B3A" w:rsidRPr="00EA2B3A" w:rsidRDefault="00A07A8B" w:rsidP="00EA2B3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FDC035">
          <v:rect id="_x0000_i1026" style="width:244.8pt;height:.75pt" o:hrpct="0" o:hralign="center" o:hrstd="t" o:hr="t" fillcolor="#a0a0a0" stroked="f"/>
        </w:pict>
      </w:r>
    </w:p>
    <w:p w14:paraId="3845B7B4" w14:textId="77777777" w:rsidR="00EA2B3A" w:rsidRPr="00EA2B3A" w:rsidRDefault="00EA2B3A" w:rsidP="00EA2B3A">
      <w:pPr>
        <w:spacing w:after="0" w:line="240" w:lineRule="auto"/>
        <w:rPr>
          <w:rFonts w:ascii="Times New Roman" w:eastAsia="Times New Roman" w:hAnsi="Times New Roman" w:cs="Times New Roman"/>
          <w:sz w:val="24"/>
          <w:szCs w:val="24"/>
        </w:rPr>
      </w:pPr>
      <w:r w:rsidRPr="00EA2B3A">
        <w:rPr>
          <w:rFonts w:ascii="Roboto" w:eastAsia="Times New Roman" w:hAnsi="Roboto" w:cs="Times New Roman"/>
          <w:b/>
          <w:bCs/>
          <w:color w:val="000000"/>
          <w:sz w:val="23"/>
          <w:szCs w:val="23"/>
          <w:bdr w:val="none" w:sz="0" w:space="0" w:color="auto" w:frame="1"/>
          <w:shd w:val="clear" w:color="auto" w:fill="FFFFFF"/>
        </w:rPr>
        <w:t>Funeral:</w:t>
      </w:r>
      <w:r w:rsidRPr="00EA2B3A">
        <w:rPr>
          <w:rFonts w:ascii="Roboto" w:eastAsia="Times New Roman" w:hAnsi="Roboto" w:cs="Times New Roman"/>
          <w:color w:val="000000"/>
          <w:sz w:val="23"/>
          <w:szCs w:val="23"/>
        </w:rPr>
        <w:br/>
      </w:r>
      <w:r w:rsidRPr="00EA2B3A">
        <w:rPr>
          <w:rFonts w:ascii="Roboto" w:eastAsia="Times New Roman" w:hAnsi="Roboto" w:cs="Times New Roman"/>
          <w:color w:val="000000"/>
          <w:sz w:val="23"/>
          <w:szCs w:val="23"/>
          <w:shd w:val="clear" w:color="auto" w:fill="FFFFFF"/>
        </w:rPr>
        <w:t xml:space="preserve">A Memorial Service will be held on Thursday, March 17, </w:t>
      </w:r>
      <w:proofErr w:type="gramStart"/>
      <w:r w:rsidRPr="00EA2B3A">
        <w:rPr>
          <w:rFonts w:ascii="Roboto" w:eastAsia="Times New Roman" w:hAnsi="Roboto" w:cs="Times New Roman"/>
          <w:color w:val="000000"/>
          <w:sz w:val="23"/>
          <w:szCs w:val="23"/>
          <w:shd w:val="clear" w:color="auto" w:fill="FFFFFF"/>
        </w:rPr>
        <w:t>2022</w:t>
      </w:r>
      <w:proofErr w:type="gramEnd"/>
      <w:r w:rsidRPr="00EA2B3A">
        <w:rPr>
          <w:rFonts w:ascii="Roboto" w:eastAsia="Times New Roman" w:hAnsi="Roboto" w:cs="Times New Roman"/>
          <w:color w:val="000000"/>
          <w:sz w:val="23"/>
          <w:szCs w:val="23"/>
          <w:shd w:val="clear" w:color="auto" w:fill="FFFFFF"/>
        </w:rPr>
        <w:t xml:space="preserve"> at 11:00 a.m.</w:t>
      </w:r>
      <w:r w:rsidRPr="00EA2B3A">
        <w:rPr>
          <w:rFonts w:ascii="Roboto" w:eastAsia="Times New Roman" w:hAnsi="Roboto" w:cs="Times New Roman"/>
          <w:color w:val="000000"/>
          <w:sz w:val="23"/>
          <w:szCs w:val="23"/>
        </w:rPr>
        <w:br/>
      </w:r>
      <w:r w:rsidRPr="00EA2B3A">
        <w:rPr>
          <w:rFonts w:ascii="Roboto" w:eastAsia="Times New Roman" w:hAnsi="Roboto" w:cs="Times New Roman"/>
          <w:color w:val="000000"/>
          <w:sz w:val="23"/>
          <w:szCs w:val="23"/>
          <w:shd w:val="clear" w:color="auto" w:fill="FFFFFF"/>
        </w:rPr>
        <w:t>New Providence Presbyterian Church, 1307 Springfield Avenue, New Providence</w:t>
      </w:r>
    </w:p>
    <w:p w14:paraId="65A53C05" w14:textId="77777777" w:rsidR="00EA2B3A" w:rsidRPr="00EA2B3A" w:rsidRDefault="00A07A8B" w:rsidP="00EA2B3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C36EFF">
          <v:rect id="_x0000_i1027" style="width:244.8pt;height:.75pt" o:hrpct="0" o:hralign="center" o:hrstd="t" o:hr="t" fillcolor="#a0a0a0" stroked="f"/>
        </w:pict>
      </w:r>
    </w:p>
    <w:p w14:paraId="7F71D1FF" w14:textId="0EFC7E89" w:rsidR="00371E11" w:rsidRDefault="00EA2B3A" w:rsidP="00EA2B3A">
      <w:r w:rsidRPr="00EA2B3A">
        <w:rPr>
          <w:rFonts w:ascii="Roboto" w:eastAsia="Times New Roman" w:hAnsi="Roboto" w:cs="Times New Roman"/>
          <w:b/>
          <w:bCs/>
          <w:color w:val="000000"/>
          <w:sz w:val="23"/>
          <w:szCs w:val="23"/>
          <w:bdr w:val="none" w:sz="0" w:space="0" w:color="auto" w:frame="1"/>
          <w:shd w:val="clear" w:color="auto" w:fill="FFFFFF"/>
        </w:rPr>
        <w:t>Memorial Gifts:</w:t>
      </w:r>
      <w:r w:rsidRPr="00EA2B3A">
        <w:rPr>
          <w:rFonts w:ascii="Roboto" w:eastAsia="Times New Roman" w:hAnsi="Roboto" w:cs="Times New Roman"/>
          <w:color w:val="000000"/>
          <w:sz w:val="23"/>
          <w:szCs w:val="23"/>
        </w:rPr>
        <w:br/>
      </w:r>
      <w:r w:rsidRPr="00EA2B3A">
        <w:rPr>
          <w:rFonts w:ascii="Roboto" w:eastAsia="Times New Roman" w:hAnsi="Roboto" w:cs="Times New Roman"/>
          <w:color w:val="000000"/>
          <w:sz w:val="23"/>
          <w:szCs w:val="23"/>
          <w:shd w:val="clear" w:color="auto" w:fill="FFFFFF"/>
        </w:rPr>
        <w:t xml:space="preserve">In lieu of flowers, donations in Al’s memory can be made to the Wounded Warrior Project, P.O. Box 758516, Topeka, Kansas </w:t>
      </w:r>
      <w:proofErr w:type="gramStart"/>
      <w:r w:rsidRPr="00EA2B3A">
        <w:rPr>
          <w:rFonts w:ascii="Roboto" w:eastAsia="Times New Roman" w:hAnsi="Roboto" w:cs="Times New Roman"/>
          <w:color w:val="000000"/>
          <w:sz w:val="23"/>
          <w:szCs w:val="23"/>
          <w:shd w:val="clear" w:color="auto" w:fill="FFFFFF"/>
        </w:rPr>
        <w:t>66675-8516</w:t>
      </w:r>
      <w:proofErr w:type="gramEnd"/>
      <w:r w:rsidRPr="00EA2B3A">
        <w:rPr>
          <w:rFonts w:ascii="Roboto" w:eastAsia="Times New Roman" w:hAnsi="Roboto" w:cs="Times New Roman"/>
          <w:color w:val="000000"/>
          <w:sz w:val="23"/>
          <w:szCs w:val="23"/>
          <w:shd w:val="clear" w:color="auto" w:fill="FFFFFF"/>
        </w:rPr>
        <w:t xml:space="preserve"> or the Parkinson’s Foundation, 200 SE 1st Street, Suite 800, Miami, FL 33131</w:t>
      </w:r>
    </w:p>
    <w:sectPr w:rsidR="00371E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0859" w14:textId="77777777" w:rsidR="002B459E" w:rsidRDefault="002B459E" w:rsidP="002B459E">
      <w:pPr>
        <w:spacing w:after="0" w:line="240" w:lineRule="auto"/>
      </w:pPr>
      <w:r>
        <w:separator/>
      </w:r>
    </w:p>
  </w:endnote>
  <w:endnote w:type="continuationSeparator" w:id="0">
    <w:p w14:paraId="5C3F5B3E" w14:textId="77777777" w:rsidR="002B459E" w:rsidRDefault="002B459E" w:rsidP="002B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C709" w14:textId="4A341AC0" w:rsidR="002B459E" w:rsidRPr="002B459E" w:rsidRDefault="002B459E" w:rsidP="002B459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D44E" w14:textId="77777777" w:rsidR="002B459E" w:rsidRDefault="002B459E" w:rsidP="002B459E">
      <w:pPr>
        <w:spacing w:after="0" w:line="240" w:lineRule="auto"/>
      </w:pPr>
      <w:r>
        <w:separator/>
      </w:r>
    </w:p>
  </w:footnote>
  <w:footnote w:type="continuationSeparator" w:id="0">
    <w:p w14:paraId="79891B29" w14:textId="77777777" w:rsidR="002B459E" w:rsidRDefault="002B459E" w:rsidP="002B4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3A"/>
    <w:rsid w:val="002B459E"/>
    <w:rsid w:val="00371E11"/>
    <w:rsid w:val="00A07A8B"/>
    <w:rsid w:val="00C13751"/>
    <w:rsid w:val="00EA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8C68CD"/>
  <w15:chartTrackingRefBased/>
  <w15:docId w15:val="{1A302E3B-A6CA-47CB-B502-9741E651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9E"/>
  </w:style>
  <w:style w:type="paragraph" w:styleId="Footer">
    <w:name w:val="footer"/>
    <w:basedOn w:val="Normal"/>
    <w:link w:val="FooterChar"/>
    <w:uiPriority w:val="99"/>
    <w:unhideWhenUsed/>
    <w:rsid w:val="002B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1083</Characters>
  <Application>Microsoft Office Word</Application>
  <DocSecurity>0</DocSecurity>
  <PresentationFormat/>
  <Lines>24</Lines>
  <Paragraphs>6</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Albert Reid  (00050155.DOCX;1)</dc:title>
  <dc:subject>00050155.1</dc:subject>
  <dc:creator>Michelle Brugnoli</dc:creator>
  <cp:keywords/>
  <dc:description>DO NOT STAMP </dc:description>
  <cp:lastModifiedBy>Barbara Teubner</cp:lastModifiedBy>
  <cp:revision>6</cp:revision>
  <dcterms:created xsi:type="dcterms:W3CDTF">2022-03-16T20:25:00Z</dcterms:created>
  <dcterms:modified xsi:type="dcterms:W3CDTF">2022-03-16T20:25:00Z</dcterms:modified>
</cp:coreProperties>
</file>